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A7" w:rsidRDefault="006728A7" w:rsidP="006728A7">
      <w:pPr>
        <w:tabs>
          <w:tab w:val="left" w:pos="22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728A7" w:rsidRDefault="006728A7" w:rsidP="006728A7">
      <w:pPr>
        <w:tabs>
          <w:tab w:val="left" w:pos="22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КРАСНОЯРСКИЙ КРАЙ</w:t>
      </w:r>
    </w:p>
    <w:p w:rsidR="006728A7" w:rsidRDefault="006728A7" w:rsidP="006728A7">
      <w:pPr>
        <w:tabs>
          <w:tab w:val="left" w:pos="22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САЯНСКИЙ РАЙОН</w:t>
      </w:r>
    </w:p>
    <w:p w:rsidR="006728A7" w:rsidRDefault="006728A7" w:rsidP="006728A7">
      <w:pPr>
        <w:tabs>
          <w:tab w:val="left" w:pos="22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БОЛЬШЕАРБАЙСКИЙ СЕЛЬСКИЙ СОВЕТ ДЕПУТАТОВ</w:t>
      </w:r>
    </w:p>
    <w:p w:rsidR="006728A7" w:rsidRDefault="006728A7" w:rsidP="006728A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728A7" w:rsidRDefault="006728A7" w:rsidP="006728A7">
      <w:pPr>
        <w:tabs>
          <w:tab w:val="left" w:pos="4215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6728A7" w:rsidRDefault="006728A7" w:rsidP="006728A7">
      <w:pPr>
        <w:tabs>
          <w:tab w:val="left" w:pos="42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728A7" w:rsidRDefault="006728A7" w:rsidP="006728A7">
      <w:pPr>
        <w:tabs>
          <w:tab w:val="left" w:pos="40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28.04. 2017г                             с. Большой </w:t>
      </w:r>
      <w:proofErr w:type="spellStart"/>
      <w:r>
        <w:rPr>
          <w:rFonts w:ascii="Arial" w:hAnsi="Arial" w:cs="Arial"/>
          <w:sz w:val="24"/>
          <w:szCs w:val="24"/>
        </w:rPr>
        <w:t>Арбай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№ 6 </w:t>
      </w:r>
    </w:p>
    <w:p w:rsidR="006728A7" w:rsidRDefault="006728A7" w:rsidP="006728A7">
      <w:pPr>
        <w:tabs>
          <w:tab w:val="left" w:pos="4080"/>
        </w:tabs>
        <w:spacing w:after="0"/>
        <w:rPr>
          <w:rFonts w:ascii="Arial" w:hAnsi="Arial" w:cs="Arial"/>
          <w:sz w:val="24"/>
          <w:szCs w:val="24"/>
        </w:rPr>
      </w:pPr>
    </w:p>
    <w:p w:rsidR="006728A7" w:rsidRDefault="006728A7" w:rsidP="006728A7">
      <w:pPr>
        <w:tabs>
          <w:tab w:val="left" w:pos="40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«Об утверждении плана мероприятий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</w:p>
    <w:p w:rsidR="006728A7" w:rsidRDefault="006728A7" w:rsidP="006728A7">
      <w:pPr>
        <w:tabs>
          <w:tab w:val="left" w:pos="40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профилактике и противодействию коррупции</w:t>
      </w:r>
    </w:p>
    <w:p w:rsidR="006728A7" w:rsidRDefault="006728A7" w:rsidP="006728A7">
      <w:pPr>
        <w:tabs>
          <w:tab w:val="left" w:pos="40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администрации </w:t>
      </w:r>
      <w:proofErr w:type="spellStart"/>
      <w:r>
        <w:rPr>
          <w:rFonts w:ascii="Arial" w:hAnsi="Arial" w:cs="Arial"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сельсовета»</w:t>
      </w:r>
    </w:p>
    <w:p w:rsidR="006728A7" w:rsidRDefault="006728A7" w:rsidP="006728A7">
      <w:pPr>
        <w:tabs>
          <w:tab w:val="left" w:pos="4080"/>
        </w:tabs>
        <w:spacing w:after="0"/>
        <w:rPr>
          <w:rFonts w:ascii="Arial" w:hAnsi="Arial" w:cs="Arial"/>
          <w:sz w:val="24"/>
          <w:szCs w:val="24"/>
        </w:rPr>
      </w:pPr>
    </w:p>
    <w:p w:rsidR="006728A7" w:rsidRDefault="006728A7" w:rsidP="006728A7">
      <w:pPr>
        <w:tabs>
          <w:tab w:val="left" w:pos="408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В соответствии с Федеральным законом от 25.12.2008 № 273-ФЗ «О противодействии коррупции», Законом Красноярского края от 07.07.2009 «О противодействии коррупции в Красноярском крае», Указом президента Российской Федерации от 19.05.2008 № 815 «О мерах по противодействию коррупции», руководствуясь Уставом </w:t>
      </w:r>
      <w:proofErr w:type="spellStart"/>
      <w:r>
        <w:rPr>
          <w:rFonts w:ascii="Arial" w:hAnsi="Arial" w:cs="Arial"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сельсовета:</w:t>
      </w:r>
    </w:p>
    <w:p w:rsidR="006728A7" w:rsidRDefault="006728A7" w:rsidP="006728A7">
      <w:pPr>
        <w:tabs>
          <w:tab w:val="left" w:pos="40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728A7" w:rsidRDefault="006728A7" w:rsidP="006728A7">
      <w:pPr>
        <w:tabs>
          <w:tab w:val="left" w:pos="408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1.Утвердить План мероприятий по профилактике и противодействию коррупции в администрации </w:t>
      </w:r>
      <w:proofErr w:type="spellStart"/>
      <w:r>
        <w:rPr>
          <w:rFonts w:ascii="Arial" w:hAnsi="Arial" w:cs="Arial"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1.</w:t>
      </w:r>
    </w:p>
    <w:p w:rsidR="006728A7" w:rsidRDefault="006728A7" w:rsidP="006728A7">
      <w:pPr>
        <w:tabs>
          <w:tab w:val="left" w:pos="408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сельсовета.</w:t>
      </w:r>
    </w:p>
    <w:p w:rsidR="006728A7" w:rsidRDefault="006728A7" w:rsidP="006728A7">
      <w:pPr>
        <w:tabs>
          <w:tab w:val="left" w:pos="408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3.Постановление вступает в силу со дня его официального опубликования в газете «Новости Большого </w:t>
      </w:r>
      <w:proofErr w:type="spellStart"/>
      <w:r>
        <w:rPr>
          <w:rFonts w:ascii="Arial" w:hAnsi="Arial" w:cs="Arial"/>
          <w:sz w:val="24"/>
          <w:szCs w:val="24"/>
        </w:rPr>
        <w:t>Арбая</w:t>
      </w:r>
      <w:proofErr w:type="spellEnd"/>
      <w:r>
        <w:rPr>
          <w:rFonts w:ascii="Arial" w:hAnsi="Arial" w:cs="Arial"/>
          <w:sz w:val="24"/>
          <w:szCs w:val="24"/>
        </w:rPr>
        <w:t xml:space="preserve">». </w:t>
      </w:r>
    </w:p>
    <w:p w:rsidR="006728A7" w:rsidRDefault="006728A7" w:rsidP="006728A7">
      <w:pPr>
        <w:spacing w:after="0"/>
        <w:rPr>
          <w:rFonts w:ascii="Arial" w:hAnsi="Arial" w:cs="Arial"/>
          <w:sz w:val="24"/>
          <w:szCs w:val="24"/>
        </w:rPr>
      </w:pPr>
    </w:p>
    <w:p w:rsidR="006728A7" w:rsidRDefault="006728A7" w:rsidP="006728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сельсовета                                                              Н.П.Кононов.</w:t>
      </w:r>
    </w:p>
    <w:p w:rsidR="006728A7" w:rsidRDefault="006728A7" w:rsidP="00672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8A7" w:rsidRDefault="006728A7" w:rsidP="006728A7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6728A7" w:rsidRDefault="006728A7" w:rsidP="006728A7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6728A7" w:rsidRDefault="006728A7" w:rsidP="006728A7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6728A7" w:rsidRDefault="006728A7" w:rsidP="006728A7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6728A7" w:rsidRDefault="006728A7" w:rsidP="006728A7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6728A7" w:rsidRDefault="006728A7" w:rsidP="006728A7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6728A7" w:rsidRDefault="006728A7" w:rsidP="006728A7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6728A7" w:rsidRDefault="006728A7" w:rsidP="006728A7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6728A7" w:rsidRDefault="006728A7" w:rsidP="006728A7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6728A7" w:rsidRDefault="006728A7" w:rsidP="006728A7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6728A7" w:rsidRDefault="006728A7" w:rsidP="006728A7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6728A7" w:rsidRDefault="006728A7" w:rsidP="006728A7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6728A7" w:rsidRDefault="006728A7" w:rsidP="006728A7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6728A7" w:rsidRDefault="006728A7" w:rsidP="006728A7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6728A7" w:rsidRDefault="006728A7" w:rsidP="006728A7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6728A7" w:rsidRDefault="006728A7" w:rsidP="006728A7">
      <w:pPr>
        <w:spacing w:after="0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Приложение 1</w:t>
      </w:r>
    </w:p>
    <w:p w:rsidR="006728A7" w:rsidRDefault="006728A7" w:rsidP="006728A7">
      <w:pPr>
        <w:spacing w:after="0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к проекту постановления администрации</w:t>
      </w:r>
    </w:p>
    <w:p w:rsidR="006728A7" w:rsidRDefault="006728A7" w:rsidP="006728A7">
      <w:pPr>
        <w:spacing w:after="0"/>
        <w:jc w:val="right"/>
        <w:rPr>
          <w:rFonts w:ascii="Arial Narrow" w:hAnsi="Arial Narrow" w:cs="Times New Roman"/>
          <w:sz w:val="24"/>
          <w:szCs w:val="24"/>
        </w:rPr>
      </w:pPr>
      <w:proofErr w:type="spellStart"/>
      <w:r>
        <w:rPr>
          <w:rFonts w:ascii="Arial Narrow" w:hAnsi="Arial Narrow" w:cs="Times New Roman"/>
          <w:sz w:val="24"/>
          <w:szCs w:val="24"/>
        </w:rPr>
        <w:t>Большеарбайского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сельсовета</w:t>
      </w:r>
    </w:p>
    <w:p w:rsidR="006728A7" w:rsidRDefault="006728A7" w:rsidP="006728A7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План</w:t>
      </w:r>
    </w:p>
    <w:p w:rsidR="006728A7" w:rsidRDefault="006728A7" w:rsidP="006728A7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мероприятий по профилактике и противодействию коррупции</w:t>
      </w:r>
    </w:p>
    <w:p w:rsidR="006728A7" w:rsidRDefault="006728A7" w:rsidP="006728A7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в </w:t>
      </w:r>
      <w:proofErr w:type="spellStart"/>
      <w:r>
        <w:rPr>
          <w:rFonts w:ascii="Arial Narrow" w:hAnsi="Arial Narrow" w:cs="Times New Roman"/>
          <w:sz w:val="24"/>
          <w:szCs w:val="24"/>
        </w:rPr>
        <w:t>Большеарбайском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сельсовете на 2017г.</w:t>
      </w:r>
    </w:p>
    <w:p w:rsidR="006728A7" w:rsidRDefault="006728A7" w:rsidP="006728A7">
      <w:pPr>
        <w:spacing w:after="0"/>
        <w:rPr>
          <w:rFonts w:ascii="Arial Narrow" w:hAnsi="Arial Narrow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71"/>
        <w:gridCol w:w="4398"/>
        <w:gridCol w:w="2245"/>
        <w:gridCol w:w="2257"/>
      </w:tblGrid>
      <w:tr w:rsidR="006728A7" w:rsidTr="006728A7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№</w:t>
            </w:r>
          </w:p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 Narrow" w:hAnsi="Arial Narrow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 Narrow" w:hAnsi="Arial Narrow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Сроки</w:t>
            </w:r>
          </w:p>
          <w:p w:rsidR="006728A7" w:rsidRDefault="006728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реализации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Исполнители</w:t>
            </w:r>
          </w:p>
        </w:tc>
      </w:tr>
      <w:tr w:rsidR="006728A7" w:rsidTr="006728A7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1.Нормативно-правовое и организационное обеспечение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 деятельности</w:t>
            </w:r>
          </w:p>
        </w:tc>
      </w:tr>
      <w:tr w:rsidR="006728A7" w:rsidTr="006728A7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1.1.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Подготовка и проведение мероприятий по выполнению требований ежегодных посланий Президента Российской Федерации и Национального плана противодействия коррупции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Arial Narrow" w:hAnsi="Arial Narrow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Должностные лица администрации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сельсовета</w:t>
            </w:r>
          </w:p>
        </w:tc>
      </w:tr>
      <w:tr w:rsidR="006728A7" w:rsidTr="006728A7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1.2.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Разработка проектов нормативных правовых актов в сфере противодействия коррупции и внесение изменений в действующие в связи с изменением законодательства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Должностные лица администрации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сельсовета</w:t>
            </w:r>
          </w:p>
        </w:tc>
      </w:tr>
      <w:tr w:rsidR="006728A7" w:rsidTr="006728A7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89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политика и экспертиза нормативных правовых актов и их проектов</w:t>
            </w:r>
          </w:p>
        </w:tc>
      </w:tr>
      <w:tr w:rsidR="006728A7" w:rsidTr="006728A7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2.1.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Организация проверки соблюдения связанных с муниципальной службой ограничений и запретов, установленных Федеральным законом от 02.03.2007 № 25-ФЗ «О муниципальной службе в Российской Федерации» и другими Федеральными законами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IV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квартал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</w:p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2017 года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сельсовета Кононов Николай Петрович</w:t>
            </w:r>
          </w:p>
        </w:tc>
      </w:tr>
      <w:tr w:rsidR="006728A7" w:rsidTr="006728A7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2.2.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Организация проверки по каждому случаю несоблюдения муниципальными служащими запретов, ограничений, неисполнения обязанностей, установленных в целях противодействия  коррупции, нарушения ограничений, касающихся получения подарков и порядка сдачи подарка и </w:t>
            </w:r>
            <w:proofErr w:type="gramStart"/>
            <w:r>
              <w:rPr>
                <w:rFonts w:ascii="Arial Narrow" w:hAnsi="Arial Narrow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соответствующих мер ответственности 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сельсовета Кононов Николай Петрович</w:t>
            </w:r>
          </w:p>
        </w:tc>
      </w:tr>
      <w:tr w:rsidR="006728A7" w:rsidTr="006728A7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2.3.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Организация и проведение аттестации муниципальных служащих в целях определения соответствия муниципального служащего занимаемой должности муниципальной службы на основе оценки его профессиональной деятельности, в том числе с учетом его знания требований Федерального закона «О противодействии коррупции»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6728A7" w:rsidTr="006728A7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2.4.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Отчет об исполнении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Комиссия по урегулированию конфликта интересов</w:t>
            </w:r>
          </w:p>
        </w:tc>
      </w:tr>
      <w:tr w:rsidR="006728A7" w:rsidTr="006728A7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2.5.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Организация проверки достоверности </w:t>
            </w: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представляемых муниципальными служащими сведений о доходах, об имуществе, принадлежащем им на праве собственности, обязательствах имущественного характера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lastRenderedPageBreak/>
              <w:t xml:space="preserve">II </w:t>
            </w:r>
            <w:r>
              <w:rPr>
                <w:rFonts w:ascii="Arial Narrow" w:hAnsi="Arial Narrow" w:cs="Times New Roman"/>
                <w:sz w:val="24"/>
                <w:szCs w:val="24"/>
              </w:rPr>
              <w:t>квартал</w:t>
            </w:r>
          </w:p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2017 года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 xml:space="preserve">Заместитель главы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Болшеарбайского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сельсовета Кононова Наталья Васильевна </w:t>
            </w:r>
          </w:p>
        </w:tc>
      </w:tr>
      <w:tr w:rsidR="006728A7" w:rsidTr="006728A7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Организация деятельности комиссии по соблюдению требований к служебному поведению и урегулированию конфликта интересов, размещение информации о работе комиссии на странице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сельсовета на сайте администрации района в сети Интернет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Члены комиссии по урегулированию конфликта интересов,</w:t>
            </w:r>
          </w:p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сельсовета Кононова Наталья Васильевна </w:t>
            </w:r>
          </w:p>
        </w:tc>
      </w:tr>
      <w:tr w:rsidR="006728A7" w:rsidTr="006728A7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2.7.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экспертизы муниципальных правовых актов и их проектов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Болшеарбайского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сельсовета Кононова Наталья Васильевна </w:t>
            </w:r>
          </w:p>
        </w:tc>
      </w:tr>
      <w:tr w:rsidR="006728A7" w:rsidTr="006728A7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3.Мониторинг должностных правонарушений, проявлений коррупции и мер противодействия</w:t>
            </w:r>
          </w:p>
        </w:tc>
      </w:tr>
      <w:tr w:rsidR="006728A7" w:rsidTr="006728A7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3.1.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Проведение обзора публикаций средств массовой информации (СМИ) с отбором и анализом печатных публикаций и телевизионных сюжетов о фактах, имеющих признаки проявления коррупции в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Большеарбайском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Болшеарбайского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сельсовета Кононова Наталья Васильевна </w:t>
            </w:r>
          </w:p>
        </w:tc>
      </w:tr>
      <w:tr w:rsidR="006728A7" w:rsidTr="006728A7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3.2.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Подготовка и предоставление главе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сельсовета информации о коррупционных проявлениях: о совершенных муниципальным служащим правонарушениях коррупционной направленности; с проводимых расследованиях по фактам коррупционных правонарушений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Болшеарбайского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сельсовета Кононова Наталья Васильевна </w:t>
            </w:r>
          </w:p>
        </w:tc>
      </w:tr>
      <w:tr w:rsidR="006728A7" w:rsidTr="006728A7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3.3.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Анализ частных определенных судов,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Постоянно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Болшеарбайского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сельсовета Кононова Наталья Васильевна </w:t>
            </w:r>
          </w:p>
        </w:tc>
      </w:tr>
      <w:tr w:rsidR="006728A7" w:rsidTr="006728A7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3.4.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Анализ обращений граждан и юридических лиц, содержащих информацию о коррупционных проявлениях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Болшеарбайского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сельсовета Кононова Наталья Васильевна </w:t>
            </w:r>
          </w:p>
        </w:tc>
      </w:tr>
      <w:tr w:rsidR="006728A7" w:rsidTr="006728A7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3.5.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Подготовка и предоставление сводного отчета о реализации плана мероприятий по противодействию коррупции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До 26.12.2017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Болшеарбайского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сельсовета Кононова Наталья Васильевна </w:t>
            </w:r>
          </w:p>
        </w:tc>
      </w:tr>
      <w:tr w:rsidR="006728A7" w:rsidTr="006728A7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4.Антикоррупционные просвещение и пропаганда</w:t>
            </w:r>
          </w:p>
        </w:tc>
      </w:tr>
      <w:tr w:rsidR="006728A7" w:rsidTr="006728A7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4.1.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Подготовка информации о реализации  плана мероприятий по противодействию коррупции в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Большеарбайском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сельсовете для размещения на странице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сельсовета на сайте администрации района в сети интернет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Болшеарбайского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сельсовета Кононова Наталья Васильевна </w:t>
            </w:r>
          </w:p>
        </w:tc>
      </w:tr>
      <w:tr w:rsidR="006728A7" w:rsidTr="006728A7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5.Мероприятия по обеспечению доступности и прозрачности в деятельности органов местного самоуправления, взаимодействие с общественностью</w:t>
            </w:r>
          </w:p>
        </w:tc>
      </w:tr>
      <w:tr w:rsidR="006728A7" w:rsidTr="006728A7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5.1.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Обеспечение размещения в СМИ муниципальных правовых актов Совета депутатов и администрации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сельсовета и их проектов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Болшеарбайского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сельсовета Кононова Наталья Васильевна </w:t>
            </w:r>
          </w:p>
        </w:tc>
      </w:tr>
      <w:tr w:rsidR="006728A7" w:rsidTr="006728A7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5.2.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Размещение на странице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сельсовета </w:t>
            </w:r>
            <w:proofErr w:type="gramStart"/>
            <w:r>
              <w:rPr>
                <w:rFonts w:ascii="Arial Narrow" w:hAnsi="Arial Narrow" w:cs="Times New Roman"/>
                <w:sz w:val="24"/>
                <w:szCs w:val="24"/>
              </w:rPr>
              <w:t>на сайте администрации района в сети Интернет информации о деятельности органов местного самоуправления в соответствии с Федеральным законом</w:t>
            </w:r>
            <w:proofErr w:type="gram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от 09.02.2009 № 8-ФЗ «Об обеспечении доступа к информации о деятельности государственных органов местного самоуправления»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Постоянно, в соответствии с муниципальным правовым актом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Болшеарбайского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сельсовета Кононова Наталья Васильевна </w:t>
            </w:r>
          </w:p>
        </w:tc>
      </w:tr>
      <w:tr w:rsidR="006728A7" w:rsidTr="006728A7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6.Мероприятия по обеспечению эффективного расходования средств бюджета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сельсовета, гласности и прозрачности при осуществлении закупок для муниципальных нужд</w:t>
            </w:r>
          </w:p>
        </w:tc>
      </w:tr>
      <w:tr w:rsidR="006728A7" w:rsidTr="006728A7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6.1.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Обеспечение выполнения требований, установленных Федеральным законом от 05.04.2013 № 44-ФЗ «Об осуществлении закупок товаров, работ и услуг для государственных нужд»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Постоянно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сельсовета Кононов Николай Петрович</w:t>
            </w:r>
          </w:p>
        </w:tc>
      </w:tr>
      <w:tr w:rsidR="006728A7" w:rsidTr="006728A7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6.2.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Организация проведения работы по профессиональной подготовке, повышению квалификации, текущему контролю уровня профессиональной подготовки муниципальных служащих. Занятых в сфере осуществления закупок товаров, работ и услуг для муниципальных нужд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сельсовета Кононов Николай Петрович</w:t>
            </w:r>
          </w:p>
        </w:tc>
      </w:tr>
      <w:tr w:rsidR="006728A7" w:rsidTr="006728A7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6.3.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Освещение в СМИ вопросов осуществления закупок товаров, выполнения работ, оказания услуг для муниципальных нужд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Болшеарбайского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сельсовета Кононова Наталья Васильевна </w:t>
            </w:r>
          </w:p>
        </w:tc>
      </w:tr>
      <w:tr w:rsidR="006728A7" w:rsidTr="006728A7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6.4.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Анализ реализации плана осуществления закупок товаров, работ и услуг для муниципальных нужд, и подготовка отчета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IV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квартал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2017года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A7" w:rsidRDefault="006728A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Болшеарбайского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сельсовета Кононова Наталья Васильевна </w:t>
            </w:r>
          </w:p>
        </w:tc>
      </w:tr>
    </w:tbl>
    <w:p w:rsidR="00647CB7" w:rsidRDefault="00647CB7"/>
    <w:sectPr w:rsidR="0064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8A7"/>
    <w:rsid w:val="00647CB7"/>
    <w:rsid w:val="0067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8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1179</Words>
  <Characters>6724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2017-05-22T02:14:00Z</dcterms:created>
  <dcterms:modified xsi:type="dcterms:W3CDTF">2017-05-22T02:14:00Z</dcterms:modified>
</cp:coreProperties>
</file>